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762AF" w14:textId="77777777" w:rsidR="00ED3397" w:rsidRDefault="00A44DC7" w:rsidP="00ED3397">
      <w:pPr>
        <w:pStyle w:val="Pagrindinistekstas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7840EDD" wp14:editId="203B2607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17BE2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EEA82A9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35A38D73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E763896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7865BB17" w14:textId="77777777" w:rsidR="008666D3" w:rsidRDefault="001456CE" w:rsidP="008666D3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8666D3">
        <w:rPr>
          <w:b/>
          <w:caps/>
          <w:szCs w:val="24"/>
        </w:rPr>
        <w:t xml:space="preserve"> grupės VEIKLOS SUSTABDYMO KLaIPĖDOS LOPŠELYJE-DARŽELYJE „Žemuogėlė“</w:t>
      </w:r>
    </w:p>
    <w:p w14:paraId="71C75112" w14:textId="77777777" w:rsidR="00445CA9" w:rsidRPr="003C09F9" w:rsidRDefault="00445CA9" w:rsidP="00F41647">
      <w:pPr>
        <w:rPr>
          <w:sz w:val="24"/>
          <w:szCs w:val="24"/>
        </w:rPr>
      </w:pPr>
    </w:p>
    <w:p w14:paraId="067E1927" w14:textId="77777777" w:rsidR="00445CA9" w:rsidRPr="003C09F9" w:rsidRDefault="00445CA9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3C09F9">
        <w:rPr>
          <w:sz w:val="24"/>
          <w:szCs w:val="24"/>
        </w:rPr>
        <w:t>Nr.</w:t>
      </w:r>
    </w:p>
    <w:p w14:paraId="2E979927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08DB388D" w14:textId="77777777" w:rsidR="00163473" w:rsidRDefault="00163473" w:rsidP="00AD2EE1">
      <w:pPr>
        <w:pStyle w:val="Pagrindinistekstas"/>
        <w:rPr>
          <w:szCs w:val="24"/>
        </w:rPr>
      </w:pPr>
    </w:p>
    <w:p w14:paraId="5D15225B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0ED3F28D" w14:textId="329A6BAF" w:rsidR="008666D3" w:rsidRPr="00CF6EF3" w:rsidRDefault="008666D3" w:rsidP="008666D3">
      <w:pPr>
        <w:ind w:firstLine="709"/>
        <w:jc w:val="both"/>
        <w:rPr>
          <w:sz w:val="24"/>
          <w:szCs w:val="24"/>
        </w:rPr>
      </w:pPr>
      <w:bookmarkStart w:id="0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</w:t>
      </w:r>
      <w:r w:rsidRPr="00D32EF2">
        <w:rPr>
          <w:sz w:val="24"/>
          <w:szCs w:val="24"/>
        </w:rPr>
        <w:t>Lietuvos Respublikos sveikatos apsaugos ministro – valstybės lygio ekstremaliosios situacijos valstybės operacijų vadovo 2020 m. lapkričio 6 d. sprendimo Nr. V-2543 „Dėl ikimokyklinio ir priešmokyklinio ugdymo organizavimo būtinų sąlygų“ 3</w:t>
      </w:r>
      <w:r>
        <w:rPr>
          <w:sz w:val="24"/>
          <w:szCs w:val="24"/>
        </w:rPr>
        <w:t>.2</w:t>
      </w:r>
      <w:r w:rsidRPr="00D32EF2">
        <w:rPr>
          <w:sz w:val="24"/>
          <w:szCs w:val="24"/>
        </w:rPr>
        <w:t xml:space="preserve"> </w:t>
      </w:r>
      <w:r>
        <w:rPr>
          <w:sz w:val="24"/>
          <w:szCs w:val="24"/>
        </w:rPr>
        <w:t>papunkčiu</w:t>
      </w:r>
      <w:r w:rsidRPr="00D32EF2">
        <w:rPr>
          <w:sz w:val="24"/>
          <w:szCs w:val="24"/>
        </w:rPr>
        <w:t>, A</w:t>
      </w:r>
      <w:r w:rsidRPr="003A033A">
        <w:rPr>
          <w:sz w:val="24"/>
          <w:szCs w:val="24"/>
        </w:rPr>
        <w:t>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16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gegužės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143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 ir atlyginimo dydžio 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14.2.1 papunkčiu ir atsižvelgdamas į </w:t>
      </w:r>
      <w:bookmarkEnd w:id="0"/>
      <w:r w:rsidRPr="00325CBE">
        <w:rPr>
          <w:sz w:val="24"/>
          <w:szCs w:val="24"/>
        </w:rPr>
        <w:t>Klaipėdos lopšelio-darželio „</w:t>
      </w:r>
      <w:r w:rsidR="00403DBA">
        <w:rPr>
          <w:sz w:val="24"/>
          <w:szCs w:val="24"/>
        </w:rPr>
        <w:t>Žemuogėlė</w:t>
      </w:r>
      <w:r w:rsidRPr="00325CBE">
        <w:rPr>
          <w:sz w:val="24"/>
          <w:szCs w:val="24"/>
        </w:rPr>
        <w:t xml:space="preserve">“ </w:t>
      </w:r>
      <w:r>
        <w:rPr>
          <w:sz w:val="24"/>
          <w:szCs w:val="24"/>
        </w:rPr>
        <w:t xml:space="preserve"> direktorės </w:t>
      </w:r>
      <w:r w:rsidR="00403DBA">
        <w:rPr>
          <w:sz w:val="24"/>
          <w:szCs w:val="24"/>
        </w:rPr>
        <w:t xml:space="preserve"> Marinos Lileikienės</w:t>
      </w:r>
      <w:r>
        <w:rPr>
          <w:sz w:val="24"/>
          <w:szCs w:val="24"/>
        </w:rPr>
        <w:t xml:space="preserve"> 2021</w:t>
      </w:r>
      <w:r w:rsidRPr="00CF6EF3">
        <w:rPr>
          <w:sz w:val="24"/>
          <w:szCs w:val="24"/>
        </w:rPr>
        <w:t xml:space="preserve"> m. </w:t>
      </w:r>
      <w:r w:rsidR="00FC1F52">
        <w:rPr>
          <w:sz w:val="24"/>
          <w:szCs w:val="24"/>
        </w:rPr>
        <w:t>balandžio 23</w:t>
      </w:r>
      <w:r w:rsidRPr="00CF6EF3">
        <w:rPr>
          <w:sz w:val="24"/>
          <w:szCs w:val="24"/>
        </w:rPr>
        <w:t xml:space="preserve"> d. rašt</w:t>
      </w:r>
      <w:r>
        <w:rPr>
          <w:sz w:val="24"/>
          <w:szCs w:val="24"/>
        </w:rPr>
        <w:t>ą</w:t>
      </w:r>
      <w:r w:rsidRPr="00CF6EF3">
        <w:rPr>
          <w:sz w:val="24"/>
          <w:szCs w:val="24"/>
        </w:rPr>
        <w:t xml:space="preserve"> Nr.</w:t>
      </w:r>
      <w:r w:rsidR="00FC1F52">
        <w:rPr>
          <w:sz w:val="24"/>
          <w:szCs w:val="24"/>
        </w:rPr>
        <w:t>(2.4E)-ESI-5</w:t>
      </w:r>
      <w:r w:rsidRPr="00CF6EF3">
        <w:rPr>
          <w:sz w:val="24"/>
          <w:szCs w:val="24"/>
        </w:rPr>
        <w:t xml:space="preserve"> „</w:t>
      </w:r>
      <w:r>
        <w:rPr>
          <w:sz w:val="24"/>
          <w:szCs w:val="24"/>
        </w:rPr>
        <w:t>D</w:t>
      </w:r>
      <w:r w:rsidRPr="00642410">
        <w:rPr>
          <w:sz w:val="24"/>
          <w:szCs w:val="24"/>
        </w:rPr>
        <w:t xml:space="preserve">ėl </w:t>
      </w:r>
      <w:r w:rsidR="00FC1F52">
        <w:rPr>
          <w:sz w:val="24"/>
          <w:szCs w:val="24"/>
        </w:rPr>
        <w:t>infekcijų plitimą ribojančio rė</w:t>
      </w:r>
      <w:r w:rsidR="00D9581F">
        <w:rPr>
          <w:sz w:val="24"/>
          <w:szCs w:val="24"/>
        </w:rPr>
        <w:t>žimo</w:t>
      </w:r>
      <w:r w:rsidRPr="00CF6EF3">
        <w:rPr>
          <w:sz w:val="24"/>
          <w:szCs w:val="24"/>
        </w:rPr>
        <w:t>“:</w:t>
      </w:r>
    </w:p>
    <w:p w14:paraId="740CB781" w14:textId="5230B95C" w:rsidR="008666D3" w:rsidRDefault="008666D3" w:rsidP="008666D3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1. </w:t>
      </w:r>
      <w:r w:rsidRPr="00325CBE">
        <w:rPr>
          <w:spacing w:val="60"/>
          <w:sz w:val="24"/>
          <w:szCs w:val="24"/>
        </w:rPr>
        <w:t>Stabda</w:t>
      </w:r>
      <w:r w:rsidRPr="00325CBE">
        <w:rPr>
          <w:sz w:val="24"/>
          <w:szCs w:val="24"/>
        </w:rPr>
        <w:t>u Klaipėdos lopšelio-darželio „</w:t>
      </w:r>
      <w:r w:rsidR="007343E1">
        <w:rPr>
          <w:sz w:val="24"/>
          <w:szCs w:val="24"/>
        </w:rPr>
        <w:t>Žemuogėlė</w:t>
      </w:r>
      <w:r w:rsidR="00FC1F52">
        <w:rPr>
          <w:sz w:val="24"/>
          <w:szCs w:val="24"/>
        </w:rPr>
        <w:t xml:space="preserve">“ </w:t>
      </w:r>
      <w:bookmarkStart w:id="1" w:name="_GoBack"/>
      <w:bookmarkEnd w:id="1"/>
      <w:r w:rsidRPr="008243F2">
        <w:rPr>
          <w:sz w:val="24"/>
          <w:szCs w:val="24"/>
        </w:rPr>
        <w:t xml:space="preserve">grupės </w:t>
      </w:r>
      <w:r>
        <w:rPr>
          <w:sz w:val="24"/>
          <w:szCs w:val="24"/>
        </w:rPr>
        <w:t>„</w:t>
      </w:r>
      <w:r w:rsidR="00FC1F52">
        <w:rPr>
          <w:sz w:val="24"/>
          <w:szCs w:val="24"/>
        </w:rPr>
        <w:t>Meškiu</w:t>
      </w:r>
      <w:r w:rsidR="007343E1">
        <w:rPr>
          <w:sz w:val="24"/>
          <w:szCs w:val="24"/>
        </w:rPr>
        <w:t>kai</w:t>
      </w:r>
      <w:r>
        <w:rPr>
          <w:sz w:val="24"/>
          <w:szCs w:val="24"/>
        </w:rPr>
        <w:t xml:space="preserve">“ </w:t>
      </w:r>
      <w:r w:rsidRPr="00325CBE">
        <w:rPr>
          <w:sz w:val="24"/>
          <w:szCs w:val="24"/>
        </w:rPr>
        <w:t xml:space="preserve">veiklą </w:t>
      </w:r>
      <w:r w:rsidRPr="008850DE">
        <w:rPr>
          <w:sz w:val="24"/>
          <w:szCs w:val="24"/>
        </w:rPr>
        <w:t xml:space="preserve">dėl </w:t>
      </w:r>
      <w:r>
        <w:rPr>
          <w:sz w:val="24"/>
          <w:szCs w:val="24"/>
        </w:rPr>
        <w:t xml:space="preserve">to, </w:t>
      </w:r>
      <w:r w:rsidRPr="008850DE">
        <w:rPr>
          <w:sz w:val="24"/>
          <w:szCs w:val="24"/>
        </w:rPr>
        <w:t>kad asmenys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turėję sąlyt</w:t>
      </w:r>
      <w:r>
        <w:rPr>
          <w:sz w:val="24"/>
          <w:szCs w:val="24"/>
        </w:rPr>
        <w:t>į</w:t>
      </w:r>
      <w:r w:rsidRPr="008850DE">
        <w:rPr>
          <w:sz w:val="24"/>
          <w:szCs w:val="24"/>
        </w:rPr>
        <w:t xml:space="preserve"> su sergančiu COVID-19 asmeniu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privalo izoliuotis </w:t>
      </w:r>
      <w:r w:rsidR="00FC1F52">
        <w:rPr>
          <w:sz w:val="24"/>
          <w:szCs w:val="24"/>
        </w:rPr>
        <w:t xml:space="preserve">nuo 2021 m. balandžio 23 d. iki 2021 m. gegužės 3 </w:t>
      </w:r>
      <w:r>
        <w:rPr>
          <w:sz w:val="24"/>
          <w:szCs w:val="24"/>
        </w:rPr>
        <w:t>d.</w:t>
      </w:r>
      <w:r w:rsidRPr="008850DE">
        <w:rPr>
          <w:sz w:val="24"/>
          <w:szCs w:val="24"/>
        </w:rPr>
        <w:t xml:space="preserve"> (imtinai)</w:t>
      </w:r>
      <w:r>
        <w:rPr>
          <w:sz w:val="24"/>
          <w:szCs w:val="24"/>
        </w:rPr>
        <w:t xml:space="preserve">, nemokant šios grupės </w:t>
      </w:r>
      <w:r w:rsidRPr="00395B60">
        <w:rPr>
          <w:sz w:val="24"/>
          <w:szCs w:val="24"/>
        </w:rPr>
        <w:t>ugdytinių tėvams atlyginim</w:t>
      </w:r>
      <w:r>
        <w:rPr>
          <w:sz w:val="24"/>
          <w:szCs w:val="24"/>
        </w:rPr>
        <w:t xml:space="preserve">o </w:t>
      </w:r>
      <w:r w:rsidRPr="00395B60">
        <w:rPr>
          <w:sz w:val="24"/>
          <w:szCs w:val="24"/>
        </w:rPr>
        <w:t xml:space="preserve">už maitinimo paslaugą </w:t>
      </w:r>
      <w:r>
        <w:rPr>
          <w:sz w:val="24"/>
          <w:szCs w:val="24"/>
        </w:rPr>
        <w:t>minėtu laikotarpiu.</w:t>
      </w:r>
    </w:p>
    <w:p w14:paraId="26E8B71E" w14:textId="77777777" w:rsidR="003A3546" w:rsidRPr="00606132" w:rsidRDefault="008666D3" w:rsidP="00474771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2. </w:t>
      </w:r>
      <w:r w:rsidRPr="00325CBE">
        <w:rPr>
          <w:spacing w:val="60"/>
          <w:sz w:val="24"/>
          <w:szCs w:val="24"/>
        </w:rPr>
        <w:t>Paved</w:t>
      </w:r>
      <w:r w:rsidRPr="00325CBE">
        <w:rPr>
          <w:sz w:val="24"/>
          <w:szCs w:val="24"/>
        </w:rPr>
        <w:t xml:space="preserve">u </w:t>
      </w:r>
      <w:r w:rsidR="007343E1">
        <w:rPr>
          <w:sz w:val="24"/>
          <w:szCs w:val="24"/>
        </w:rPr>
        <w:t>Mar</w:t>
      </w:r>
      <w:r>
        <w:rPr>
          <w:sz w:val="24"/>
          <w:szCs w:val="24"/>
        </w:rPr>
        <w:t>i</w:t>
      </w:r>
      <w:r w:rsidR="007343E1">
        <w:rPr>
          <w:sz w:val="24"/>
          <w:szCs w:val="24"/>
        </w:rPr>
        <w:t>nai Lileikienei</w:t>
      </w:r>
      <w:r>
        <w:rPr>
          <w:sz w:val="24"/>
          <w:szCs w:val="24"/>
        </w:rPr>
        <w:t xml:space="preserve">, </w:t>
      </w:r>
      <w:r w:rsidRPr="00325CBE">
        <w:rPr>
          <w:sz w:val="24"/>
          <w:szCs w:val="24"/>
        </w:rPr>
        <w:t>Klaipėdos lopšelio-darželio „</w:t>
      </w:r>
      <w:r w:rsidR="007343E1">
        <w:rPr>
          <w:sz w:val="24"/>
          <w:szCs w:val="24"/>
        </w:rPr>
        <w:t>Žemuogėlė</w:t>
      </w:r>
      <w:r w:rsidRPr="00325CBE">
        <w:rPr>
          <w:sz w:val="24"/>
          <w:szCs w:val="24"/>
        </w:rPr>
        <w:t>“ direktor</w:t>
      </w:r>
      <w:r>
        <w:rPr>
          <w:sz w:val="24"/>
          <w:szCs w:val="24"/>
        </w:rPr>
        <w:t>ei</w:t>
      </w:r>
      <w:r w:rsidRPr="00325CBE">
        <w:rPr>
          <w:sz w:val="24"/>
          <w:szCs w:val="24"/>
        </w:rPr>
        <w:t xml:space="preserve">, su šiuo įsakymu supažindinti </w:t>
      </w:r>
      <w:r>
        <w:rPr>
          <w:sz w:val="24"/>
          <w:szCs w:val="24"/>
        </w:rPr>
        <w:t>šios grupės</w:t>
      </w:r>
      <w:r w:rsidRPr="00325CBE">
        <w:rPr>
          <w:sz w:val="24"/>
          <w:szCs w:val="24"/>
        </w:rPr>
        <w:t xml:space="preserve"> darbuotojus</w:t>
      </w:r>
      <w:r>
        <w:rPr>
          <w:sz w:val="24"/>
          <w:szCs w:val="24"/>
        </w:rPr>
        <w:t xml:space="preserve"> ir </w:t>
      </w:r>
      <w:r w:rsidRPr="00325CBE">
        <w:rPr>
          <w:sz w:val="24"/>
          <w:szCs w:val="24"/>
        </w:rPr>
        <w:t xml:space="preserve">vaikų tėvus (globėjus, rūpintojus) </w:t>
      </w:r>
      <w:r>
        <w:rPr>
          <w:sz w:val="24"/>
          <w:szCs w:val="24"/>
        </w:rPr>
        <w:t>bei</w:t>
      </w:r>
      <w:r w:rsidRPr="00325CBE">
        <w:rPr>
          <w:sz w:val="24"/>
          <w:szCs w:val="24"/>
        </w:rPr>
        <w:t xml:space="preserve"> atlikti kitus veiksmus, susijusius su </w:t>
      </w:r>
      <w:r>
        <w:rPr>
          <w:sz w:val="24"/>
          <w:szCs w:val="24"/>
        </w:rPr>
        <w:t>grupės</w:t>
      </w:r>
      <w:r w:rsidRPr="00325CBE">
        <w:rPr>
          <w:sz w:val="24"/>
          <w:szCs w:val="24"/>
        </w:rPr>
        <w:t xml:space="preserve"> veiklos sustabdymu, Lietuvos Respublikos darbo kodekso ir kitų teisės aktų nustatyta tvarka.</w:t>
      </w:r>
      <w:bookmarkStart w:id="2" w:name="part_2c3985f76ce7419983c3ee186b8eac60"/>
      <w:bookmarkEnd w:id="2"/>
    </w:p>
    <w:p w14:paraId="48C5B910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6459795F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787BB7A2" w14:textId="77777777" w:rsidTr="003A3546">
        <w:tc>
          <w:tcPr>
            <w:tcW w:w="4927" w:type="dxa"/>
          </w:tcPr>
          <w:p w14:paraId="57921431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1A1D7E1C" w14:textId="77777777" w:rsidR="003A3546" w:rsidRPr="003A3546" w:rsidRDefault="007343E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3D40BC4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7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256E2" w14:textId="77777777" w:rsidR="009E3036" w:rsidRDefault="009E3036" w:rsidP="00F41647">
      <w:r>
        <w:separator/>
      </w:r>
    </w:p>
  </w:endnote>
  <w:endnote w:type="continuationSeparator" w:id="0">
    <w:p w14:paraId="10563388" w14:textId="77777777" w:rsidR="009E3036" w:rsidRDefault="009E3036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A9C46" w14:textId="77777777" w:rsidR="009E3036" w:rsidRDefault="009E3036" w:rsidP="00F41647">
      <w:r>
        <w:separator/>
      </w:r>
    </w:p>
  </w:footnote>
  <w:footnote w:type="continuationSeparator" w:id="0">
    <w:p w14:paraId="6B9B3C93" w14:textId="77777777" w:rsidR="009E3036" w:rsidRDefault="009E3036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672B113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001267" w14:textId="77777777" w:rsidR="00E7342D" w:rsidRDefault="00E7342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76B28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3DBA"/>
    <w:rsid w:val="00405B54"/>
    <w:rsid w:val="00433CCC"/>
    <w:rsid w:val="00445CA9"/>
    <w:rsid w:val="004545AD"/>
    <w:rsid w:val="00472954"/>
    <w:rsid w:val="00474771"/>
    <w:rsid w:val="00494F83"/>
    <w:rsid w:val="00524DA3"/>
    <w:rsid w:val="00576CF7"/>
    <w:rsid w:val="005A3D21"/>
    <w:rsid w:val="005C29DF"/>
    <w:rsid w:val="005C73A8"/>
    <w:rsid w:val="00606132"/>
    <w:rsid w:val="00664949"/>
    <w:rsid w:val="006A09D2"/>
    <w:rsid w:val="006B429F"/>
    <w:rsid w:val="006C68AF"/>
    <w:rsid w:val="006E106A"/>
    <w:rsid w:val="006F416F"/>
    <w:rsid w:val="006F4715"/>
    <w:rsid w:val="00710820"/>
    <w:rsid w:val="00727F11"/>
    <w:rsid w:val="007343E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666D3"/>
    <w:rsid w:val="008C6BDA"/>
    <w:rsid w:val="008D3E3C"/>
    <w:rsid w:val="008D69DD"/>
    <w:rsid w:val="008E411C"/>
    <w:rsid w:val="008F665C"/>
    <w:rsid w:val="00932DDD"/>
    <w:rsid w:val="009E3036"/>
    <w:rsid w:val="00A3260E"/>
    <w:rsid w:val="00A4022F"/>
    <w:rsid w:val="00A44DC7"/>
    <w:rsid w:val="00A56070"/>
    <w:rsid w:val="00A8670A"/>
    <w:rsid w:val="00A9592B"/>
    <w:rsid w:val="00A95C0B"/>
    <w:rsid w:val="00AA5DFD"/>
    <w:rsid w:val="00AD2EE1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C26A47"/>
    <w:rsid w:val="00C70A51"/>
    <w:rsid w:val="00C72F86"/>
    <w:rsid w:val="00C73DF4"/>
    <w:rsid w:val="00CA39E5"/>
    <w:rsid w:val="00CA7B58"/>
    <w:rsid w:val="00CB3E22"/>
    <w:rsid w:val="00CD0DCC"/>
    <w:rsid w:val="00D74EA5"/>
    <w:rsid w:val="00D81831"/>
    <w:rsid w:val="00D9581F"/>
    <w:rsid w:val="00DE0BFB"/>
    <w:rsid w:val="00DE28F2"/>
    <w:rsid w:val="00E25474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F41647"/>
    <w:rsid w:val="00F60107"/>
    <w:rsid w:val="00F71567"/>
    <w:rsid w:val="00F838C0"/>
    <w:rsid w:val="00FA1DE3"/>
    <w:rsid w:val="00FC1F52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05B3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1210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Ieva Minelgienė</cp:lastModifiedBy>
  <cp:revision>4</cp:revision>
  <dcterms:created xsi:type="dcterms:W3CDTF">2021-03-12T12:49:00Z</dcterms:created>
  <dcterms:modified xsi:type="dcterms:W3CDTF">2021-04-23T10:44:00Z</dcterms:modified>
</cp:coreProperties>
</file>